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C170" w14:textId="77777777" w:rsidR="00BA70C0" w:rsidRPr="003F4EF0" w:rsidRDefault="00BA70C0" w:rsidP="00BA70C0">
      <w:pPr>
        <w:pStyle w:val="Zhlav"/>
        <w:tabs>
          <w:tab w:val="left" w:pos="540"/>
        </w:tabs>
        <w:autoSpaceDE w:val="0"/>
        <w:autoSpaceDN w:val="0"/>
        <w:adjustRightInd w:val="0"/>
        <w:ind w:left="539" w:hanging="539"/>
        <w:jc w:val="center"/>
        <w:rPr>
          <w:b/>
          <w:bCs/>
          <w:i/>
          <w:iCs/>
          <w:sz w:val="36"/>
        </w:rPr>
      </w:pPr>
      <w:r>
        <w:rPr>
          <w:b/>
          <w:bCs/>
          <w:sz w:val="36"/>
        </w:rPr>
        <w:t xml:space="preserve">Žádost o </w:t>
      </w:r>
      <w:r>
        <w:rPr>
          <w:b/>
          <w:bCs/>
          <w:i/>
          <w:iCs/>
          <w:sz w:val="36"/>
        </w:rPr>
        <w:t xml:space="preserve">souhlas města Česká Skalice </w:t>
      </w:r>
    </w:p>
    <w:p w14:paraId="1920CD04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1A65D870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Žádám tímto o souhlas města Česká Skalice:</w:t>
      </w:r>
    </w:p>
    <w:p w14:paraId="502D0D30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6B5FD5BC" w14:textId="77777777" w:rsidR="00BA70C0" w:rsidRPr="00604E35" w:rsidRDefault="00BA70C0" w:rsidP="00BA70C0">
      <w:pPr>
        <w:pStyle w:val="Odstavecseseznamem"/>
        <w:numPr>
          <w:ilvl w:val="0"/>
          <w:numId w:val="4"/>
        </w:numPr>
        <w:tabs>
          <w:tab w:val="left" w:pos="4440"/>
        </w:tabs>
        <w:rPr>
          <w:rFonts w:ascii="Tahoma" w:hAnsi="Tahoma" w:cs="Tahoma"/>
          <w:sz w:val="20"/>
        </w:rPr>
      </w:pPr>
      <w:r w:rsidRPr="00604E35">
        <w:rPr>
          <w:rFonts w:ascii="Tahoma" w:hAnsi="Tahoma" w:cs="Tahoma"/>
          <w:sz w:val="20"/>
        </w:rPr>
        <w:t>dle stavebního zákona č. 183/2006 Sb.</w:t>
      </w:r>
    </w:p>
    <w:p w14:paraId="56976B55" w14:textId="77777777" w:rsidR="00BA70C0" w:rsidRDefault="00BA70C0" w:rsidP="00BA70C0">
      <w:pPr>
        <w:pStyle w:val="Odstavecseseznamem"/>
        <w:tabs>
          <w:tab w:val="left" w:pos="4440"/>
        </w:tabs>
        <w:rPr>
          <w:rFonts w:ascii="Tahoma" w:hAnsi="Tahoma" w:cs="Tahoma"/>
          <w:sz w:val="20"/>
        </w:rPr>
      </w:pPr>
    </w:p>
    <w:p w14:paraId="09FD7439" w14:textId="77777777" w:rsidR="00BA70C0" w:rsidRPr="00604E35" w:rsidRDefault="00BA70C0" w:rsidP="00BA70C0">
      <w:pPr>
        <w:pStyle w:val="Odstavecseseznamem"/>
        <w:numPr>
          <w:ilvl w:val="0"/>
          <w:numId w:val="4"/>
        </w:numPr>
        <w:tabs>
          <w:tab w:val="left" w:pos="4440"/>
        </w:tabs>
        <w:rPr>
          <w:rFonts w:ascii="Tahoma" w:hAnsi="Tahoma" w:cs="Tahoma"/>
          <w:sz w:val="20"/>
        </w:rPr>
      </w:pPr>
      <w:r w:rsidRPr="00604E35">
        <w:rPr>
          <w:rFonts w:ascii="Tahoma" w:hAnsi="Tahoma" w:cs="Tahoma"/>
          <w:sz w:val="20"/>
        </w:rPr>
        <w:t>jako vlastníka sousedního pozemku</w:t>
      </w:r>
    </w:p>
    <w:p w14:paraId="5B60681A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1C868C88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 stavbu:</w:t>
      </w:r>
    </w:p>
    <w:p w14:paraId="70CA0423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110D9E8A" w14:textId="77777777" w:rsidR="00BA70C0" w:rsidRPr="003F4EF0" w:rsidRDefault="00BA70C0" w:rsidP="00BA70C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rozsahu dle přiložené </w:t>
      </w:r>
      <w:r w:rsidRPr="003F4EF0">
        <w:rPr>
          <w:rFonts w:ascii="Tahoma" w:hAnsi="Tahoma" w:cs="Tahoma"/>
          <w:sz w:val="20"/>
        </w:rPr>
        <w:t>projektové dokumentace.</w:t>
      </w:r>
    </w:p>
    <w:p w14:paraId="5287D64B" w14:textId="77777777" w:rsidR="00BA70C0" w:rsidRPr="003F4EF0" w:rsidRDefault="00BA70C0" w:rsidP="00BA70C0">
      <w:pPr>
        <w:jc w:val="both"/>
        <w:rPr>
          <w:rFonts w:ascii="Tahoma" w:hAnsi="Tahoma" w:cs="Tahoma"/>
          <w:sz w:val="20"/>
        </w:rPr>
      </w:pPr>
    </w:p>
    <w:p w14:paraId="4034E3FF" w14:textId="77777777" w:rsidR="00BA70C0" w:rsidRPr="003F4EF0" w:rsidRDefault="00BA70C0" w:rsidP="00BA70C0">
      <w:pPr>
        <w:jc w:val="both"/>
        <w:rPr>
          <w:rFonts w:ascii="Tahoma" w:hAnsi="Tahoma" w:cs="Tahoma"/>
          <w:sz w:val="20"/>
        </w:rPr>
      </w:pPr>
      <w:r w:rsidRPr="003F4EF0">
        <w:rPr>
          <w:rFonts w:ascii="Tahoma" w:hAnsi="Tahoma" w:cs="Tahoma"/>
          <w:sz w:val="20"/>
        </w:rPr>
        <w:t>Souhlas je požadován pro odbor výstavby a životního prostředí v rámci řízení:</w:t>
      </w:r>
    </w:p>
    <w:p w14:paraId="481B84EE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color w:val="FF0000"/>
          <w:sz w:val="20"/>
        </w:rPr>
      </w:pPr>
    </w:p>
    <w:p w14:paraId="62C76963" w14:textId="77777777" w:rsidR="00BA70C0" w:rsidRDefault="00BA70C0" w:rsidP="00BA70C0">
      <w:pPr>
        <w:tabs>
          <w:tab w:val="left" w:pos="4440"/>
        </w:tabs>
        <w:spacing w:after="24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Pozemek dotčený stavbou:</w:t>
      </w:r>
    </w:p>
    <w:p w14:paraId="1722ED62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parcelní číslo (</w:t>
      </w:r>
      <w:proofErr w:type="spellStart"/>
      <w:r>
        <w:rPr>
          <w:rFonts w:ascii="Tahoma" w:hAnsi="Tahoma" w:cs="Tahoma"/>
          <w:sz w:val="20"/>
        </w:rPr>
        <w:t>p.č</w:t>
      </w:r>
      <w:proofErr w:type="spellEnd"/>
      <w:r>
        <w:rPr>
          <w:rFonts w:ascii="Tahoma" w:hAnsi="Tahoma" w:cs="Tahoma"/>
          <w:sz w:val="20"/>
        </w:rPr>
        <w:t xml:space="preserve">.): </w:t>
      </w:r>
      <w:r>
        <w:rPr>
          <w:rFonts w:ascii="Tahoma" w:hAnsi="Tahoma" w:cs="Tahoma"/>
          <w:sz w:val="20"/>
        </w:rPr>
        <w:tab/>
        <w:t>popř. stavební číslo (</w:t>
      </w:r>
      <w:proofErr w:type="spellStart"/>
      <w:r>
        <w:rPr>
          <w:rFonts w:ascii="Tahoma" w:hAnsi="Tahoma" w:cs="Tahoma"/>
          <w:sz w:val="20"/>
        </w:rPr>
        <w:t>st.č</w:t>
      </w:r>
      <w:proofErr w:type="spellEnd"/>
      <w:r>
        <w:rPr>
          <w:rFonts w:ascii="Tahoma" w:hAnsi="Tahoma" w:cs="Tahoma"/>
          <w:sz w:val="20"/>
        </w:rPr>
        <w:t xml:space="preserve">.):  </w:t>
      </w:r>
      <w:r>
        <w:rPr>
          <w:rFonts w:ascii="Tahoma" w:hAnsi="Tahoma" w:cs="Tahoma"/>
          <w:sz w:val="20"/>
        </w:rPr>
        <w:tab/>
      </w:r>
    </w:p>
    <w:p w14:paraId="31F98A17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katastrálním území:</w:t>
      </w:r>
      <w:r>
        <w:rPr>
          <w:rFonts w:ascii="Tahoma" w:hAnsi="Tahoma" w:cs="Tahoma"/>
          <w:sz w:val="20"/>
        </w:rPr>
        <w:tab/>
        <w:t>v katastrálním území: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br/>
      </w:r>
    </w:p>
    <w:p w14:paraId="4D3364C1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47AD1621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Připojení stavby na inženýrské sítě:</w:t>
      </w:r>
    </w:p>
    <w:p w14:paraId="5636DDE8" w14:textId="77777777" w:rsidR="00BA70C0" w:rsidRDefault="00BA70C0" w:rsidP="00BA70C0">
      <w:pPr>
        <w:pStyle w:val="Odstavecseseznamem"/>
        <w:numPr>
          <w:ilvl w:val="0"/>
          <w:numId w:val="3"/>
        </w:num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komunikace</w:t>
      </w:r>
    </w:p>
    <w:p w14:paraId="11EBF908" w14:textId="77777777" w:rsidR="00BA70C0" w:rsidRDefault="00BA70C0" w:rsidP="00BA70C0">
      <w:pPr>
        <w:pStyle w:val="Odstavecseseznamem"/>
        <w:numPr>
          <w:ilvl w:val="0"/>
          <w:numId w:val="3"/>
        </w:num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vodovod</w:t>
      </w:r>
    </w:p>
    <w:p w14:paraId="24BD6307" w14:textId="77777777" w:rsidR="00BA70C0" w:rsidRDefault="00BA70C0" w:rsidP="00BA70C0">
      <w:pPr>
        <w:pStyle w:val="Odstavecseseznamem"/>
        <w:numPr>
          <w:ilvl w:val="0"/>
          <w:numId w:val="3"/>
        </w:num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kanalizace – splašková</w:t>
      </w:r>
    </w:p>
    <w:p w14:paraId="108CC316" w14:textId="77777777" w:rsidR="00BA70C0" w:rsidRDefault="00BA70C0" w:rsidP="00BA70C0">
      <w:pPr>
        <w:tabs>
          <w:tab w:val="left" w:pos="4440"/>
        </w:tabs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- dešťová</w:t>
      </w:r>
      <w:r>
        <w:rPr>
          <w:rFonts w:ascii="Tahoma" w:hAnsi="Tahoma" w:cs="Tahoma"/>
          <w:sz w:val="20"/>
        </w:rPr>
        <w:tab/>
      </w:r>
    </w:p>
    <w:p w14:paraId="0324D7AC" w14:textId="77777777" w:rsidR="00BA70C0" w:rsidRDefault="00BA70C0" w:rsidP="00BA70C0">
      <w:pPr>
        <w:pStyle w:val="Odstavecseseznamem"/>
        <w:numPr>
          <w:ilvl w:val="0"/>
          <w:numId w:val="3"/>
        </w:num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elektřina</w:t>
      </w:r>
    </w:p>
    <w:p w14:paraId="37728932" w14:textId="77777777" w:rsidR="00BA70C0" w:rsidRDefault="00BA70C0" w:rsidP="00BA70C0">
      <w:pPr>
        <w:pStyle w:val="Odstavecseseznamem"/>
        <w:numPr>
          <w:ilvl w:val="0"/>
          <w:numId w:val="3"/>
        </w:num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plyn</w:t>
      </w:r>
    </w:p>
    <w:p w14:paraId="40062759" w14:textId="77777777" w:rsidR="00BA70C0" w:rsidRDefault="00BA70C0" w:rsidP="00BA70C0">
      <w:pPr>
        <w:pStyle w:val="Odstavecseseznamem"/>
        <w:numPr>
          <w:ilvl w:val="0"/>
          <w:numId w:val="3"/>
        </w:num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další</w:t>
      </w:r>
    </w:p>
    <w:p w14:paraId="47204631" w14:textId="77777777" w:rsidR="00BA70C0" w:rsidRDefault="00BA70C0" w:rsidP="00BA70C0">
      <w:pPr>
        <w:pStyle w:val="Odstavecseseznamem"/>
        <w:tabs>
          <w:tab w:val="left" w:pos="4440"/>
        </w:tabs>
        <w:rPr>
          <w:rFonts w:ascii="Tahoma" w:hAnsi="Tahoma" w:cs="Tahoma"/>
          <w:sz w:val="20"/>
        </w:rPr>
      </w:pPr>
    </w:p>
    <w:p w14:paraId="3C319CDE" w14:textId="77777777" w:rsidR="00BA70C0" w:rsidRDefault="00BA70C0" w:rsidP="00BA70C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Termín výstavby, prováděných prací (doporučujeme žádost předložit minimálně 6 týdnů před plánovaným termínem výstavby z důvodu projednání žádosti v Radě města Česká Skalice):</w:t>
      </w:r>
    </w:p>
    <w:p w14:paraId="565BCD09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1AD5AAB0" w14:textId="77777777" w:rsidR="00BA70C0" w:rsidRPr="00602F17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  <w:r w:rsidRPr="00602F17">
        <w:rPr>
          <w:rFonts w:ascii="Tahoma" w:hAnsi="Tahoma" w:cs="Tahoma"/>
          <w:sz w:val="20"/>
          <w:u w:val="single"/>
        </w:rPr>
        <w:t>Adresa a identifikační údaje žadatele</w:t>
      </w:r>
      <w:r>
        <w:rPr>
          <w:rFonts w:ascii="Tahoma" w:hAnsi="Tahoma" w:cs="Tahoma"/>
          <w:sz w:val="20"/>
          <w:u w:val="single"/>
        </w:rPr>
        <w:t>/žadatelů</w:t>
      </w:r>
      <w:r w:rsidRPr="00602F17">
        <w:rPr>
          <w:rFonts w:ascii="Tahoma" w:hAnsi="Tahoma" w:cs="Tahoma"/>
          <w:sz w:val="20"/>
          <w:u w:val="single"/>
        </w:rPr>
        <w:t>:</w:t>
      </w:r>
    </w:p>
    <w:p w14:paraId="1201E24E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6D537EEF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Jméno a příjmení (název firmy, IČ):</w:t>
      </w:r>
      <w:r w:rsidRPr="00BE364A">
        <w:rPr>
          <w:rFonts w:ascii="Tahoma" w:hAnsi="Tahoma" w:cs="Tahoma"/>
          <w:sz w:val="20"/>
        </w:rPr>
        <w:t xml:space="preserve">             </w:t>
      </w:r>
    </w:p>
    <w:p w14:paraId="3739844C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3495199F" w14:textId="77777777" w:rsidR="00BA70C0" w:rsidRPr="00BE364A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(sídlo):</w:t>
      </w:r>
    </w:p>
    <w:p w14:paraId="5704C393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6CCFBDEF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Telefon:</w:t>
      </w:r>
      <w:r w:rsidRPr="001A58D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 </w:t>
      </w:r>
      <w:proofErr w:type="gramEnd"/>
      <w:r>
        <w:rPr>
          <w:rFonts w:ascii="Tahoma" w:hAnsi="Tahoma" w:cs="Tahoma"/>
          <w:sz w:val="20"/>
        </w:rPr>
        <w:t xml:space="preserve">                                                Email: </w:t>
      </w:r>
    </w:p>
    <w:p w14:paraId="78B66A5D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091B6B66" w14:textId="77777777" w:rsidR="00BA70C0" w:rsidRPr="00BE364A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 právnické osoby IČ:</w:t>
      </w:r>
    </w:p>
    <w:p w14:paraId="7BF3D409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541A4F03" w14:textId="77777777" w:rsidR="00BA70C0" w:rsidRPr="001A58D0" w:rsidRDefault="00BA70C0" w:rsidP="00BA70C0">
      <w:pPr>
        <w:tabs>
          <w:tab w:val="left" w:pos="709"/>
        </w:tabs>
        <w:ind w:left="568" w:hanging="56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ahoma" w:hAnsi="Tahoma" w:cs="Tahoma"/>
          <w:i/>
          <w:sz w:val="20"/>
        </w:rPr>
        <w:instrText xml:space="preserve"> FORMCHECKBOX </w:instrText>
      </w:r>
      <w:r>
        <w:rPr>
          <w:rFonts w:ascii="Tahoma" w:hAnsi="Tahoma" w:cs="Tahoma"/>
          <w:i/>
          <w:sz w:val="20"/>
        </w:rPr>
      </w:r>
      <w:r>
        <w:rPr>
          <w:rFonts w:ascii="Tahoma" w:hAnsi="Tahoma" w:cs="Tahoma"/>
          <w:i/>
          <w:sz w:val="20"/>
        </w:rPr>
        <w:fldChar w:fldCharType="separate"/>
      </w:r>
      <w:r>
        <w:rPr>
          <w:rFonts w:ascii="Tahoma" w:hAnsi="Tahoma" w:cs="Tahoma"/>
          <w:i/>
          <w:sz w:val="20"/>
        </w:rPr>
        <w:fldChar w:fldCharType="end"/>
      </w:r>
      <w:bookmarkEnd w:id="0"/>
      <w:r>
        <w:rPr>
          <w:rFonts w:ascii="Tahoma" w:hAnsi="Tahoma" w:cs="Tahoma"/>
          <w:i/>
          <w:sz w:val="20"/>
        </w:rPr>
        <w:tab/>
      </w:r>
      <w:r w:rsidRPr="001A58D0">
        <w:rPr>
          <w:rFonts w:ascii="Tahoma" w:hAnsi="Tahoma" w:cs="Tahoma"/>
          <w:i/>
          <w:sz w:val="16"/>
          <w:szCs w:val="16"/>
        </w:rPr>
        <w:t>Souhlasím se zpracováním osobních údajů v rozsahu – telefonní číslo a e-mail, za účelem jednání o souhlasu města Česká Skalice jako vlastníka sousedního pozemku(ů). Beru na vědomí, že tento svůj souhlas mohu kdykoliv a bez udání důvodu písemně odvolat.</w:t>
      </w:r>
    </w:p>
    <w:p w14:paraId="1055F5BE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4FD097D2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105D2111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5FCA517B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…..………………………………………</w:t>
      </w:r>
    </w:p>
    <w:p w14:paraId="6FA4C062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podpis žadatele/ů</w:t>
      </w:r>
    </w:p>
    <w:p w14:paraId="1E75749A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</w:t>
      </w:r>
      <w:r>
        <w:rPr>
          <w:rFonts w:ascii="Tahoma" w:hAnsi="Tahoma" w:cs="Tahoma"/>
          <w:sz w:val="20"/>
        </w:rPr>
        <w:tab/>
        <w:t xml:space="preserve"> razítko, jméno, funkce a podpis </w:t>
      </w:r>
      <w:proofErr w:type="spellStart"/>
      <w:r>
        <w:rPr>
          <w:rFonts w:ascii="Tahoma" w:hAnsi="Tahoma" w:cs="Tahoma"/>
          <w:sz w:val="20"/>
        </w:rPr>
        <w:t>opr</w:t>
      </w:r>
      <w:proofErr w:type="spellEnd"/>
      <w:r>
        <w:rPr>
          <w:rFonts w:ascii="Tahoma" w:hAnsi="Tahoma" w:cs="Tahoma"/>
          <w:sz w:val="20"/>
        </w:rPr>
        <w:t>. osoby</w:t>
      </w:r>
    </w:p>
    <w:p w14:paraId="1B06FB4F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75E3C47C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3DF5D17E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1A729FC6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3A682FF8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Upozornění pro žadatele:</w:t>
      </w:r>
    </w:p>
    <w:p w14:paraId="4A050A0B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3E5F36BE" w14:textId="77777777" w:rsidR="00BA70C0" w:rsidRPr="003F4EF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 právnické osoby bude oprávněnost k podepsání žádosti doložena příslušným dokladem (např. výpisem z obchodního rejstříku, jmenováním do funkce apod.).</w:t>
      </w:r>
    </w:p>
    <w:p w14:paraId="65C3DC55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25E88365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64057D5A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41A6C05C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352E5B05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4E66A13D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>Příloha</w:t>
      </w:r>
      <w:r>
        <w:rPr>
          <w:rFonts w:ascii="Tahoma" w:hAnsi="Tahoma" w:cs="Tahoma"/>
          <w:sz w:val="20"/>
        </w:rPr>
        <w:t xml:space="preserve">: </w:t>
      </w:r>
    </w:p>
    <w:p w14:paraId="52447381" w14:textId="77777777" w:rsidR="00BA70C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27100D9B" w14:textId="77777777" w:rsidR="00BA70C0" w:rsidRPr="003F4EF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projektová dokumentace, včetně situačního snímku předmětného pozemku/ů se zakreslením umístění a napojení na </w:t>
      </w:r>
      <w:proofErr w:type="spellStart"/>
      <w:r>
        <w:rPr>
          <w:rFonts w:ascii="Tahoma" w:hAnsi="Tahoma" w:cs="Tahoma"/>
          <w:sz w:val="20"/>
        </w:rPr>
        <w:t>inž</w:t>
      </w:r>
      <w:proofErr w:type="spellEnd"/>
      <w:r>
        <w:rPr>
          <w:rFonts w:ascii="Tahoma" w:hAnsi="Tahoma" w:cs="Tahoma"/>
          <w:sz w:val="20"/>
        </w:rPr>
        <w:t xml:space="preserve">. sítě, včetně souhrnné důvodové a technické zprávy – v tištěné nebo el. </w:t>
      </w:r>
      <w:r w:rsidRPr="003F4EF0">
        <w:rPr>
          <w:rFonts w:ascii="Tahoma" w:hAnsi="Tahoma" w:cs="Tahoma"/>
          <w:sz w:val="20"/>
        </w:rPr>
        <w:t>podobě na CD/DVD/USB</w:t>
      </w:r>
    </w:p>
    <w:p w14:paraId="2DE6C2CF" w14:textId="77777777" w:rsidR="00BA70C0" w:rsidRPr="003F4EF0" w:rsidRDefault="00BA70C0" w:rsidP="00BA70C0">
      <w:pPr>
        <w:tabs>
          <w:tab w:val="left" w:pos="4440"/>
        </w:tabs>
        <w:rPr>
          <w:rFonts w:ascii="Tahoma" w:hAnsi="Tahoma" w:cs="Tahoma"/>
          <w:sz w:val="20"/>
        </w:rPr>
      </w:pPr>
    </w:p>
    <w:p w14:paraId="33AB7BC3" w14:textId="77777777" w:rsidR="000627C7" w:rsidRPr="00BA70C0" w:rsidRDefault="000627C7" w:rsidP="00BA70C0"/>
    <w:sectPr w:rsidR="000627C7" w:rsidRPr="00BA70C0" w:rsidSect="00765A4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Borders w:offsetFrom="page">
        <w:left w:val="cabins" w:sz="24" w:space="24" w:color="auto"/>
        <w:right w:val="cabin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5AF86" w14:textId="77777777" w:rsidR="00BA70C0" w:rsidRDefault="00BA70C0" w:rsidP="00BA70C0">
      <w:r>
        <w:separator/>
      </w:r>
    </w:p>
  </w:endnote>
  <w:endnote w:type="continuationSeparator" w:id="0">
    <w:p w14:paraId="4310855B" w14:textId="77777777" w:rsidR="00BA70C0" w:rsidRDefault="00BA70C0" w:rsidP="00BA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8A533" w14:textId="77777777" w:rsidR="00EE2E6F" w:rsidRDefault="00BA70C0">
    <w:pPr>
      <w:pStyle w:val="Zpat"/>
      <w:jc w:val="right"/>
      <w:rPr>
        <w:rFonts w:ascii="Tahoma" w:hAnsi="Tahoma" w:cs="Tahoma"/>
        <w:b/>
        <w:bCs/>
        <w:sz w:val="20"/>
        <w:szCs w:val="20"/>
      </w:rPr>
    </w:pPr>
    <w:r w:rsidRPr="00EE2E6F">
      <w:rPr>
        <w:rFonts w:ascii="Tahoma" w:hAnsi="Tahoma" w:cs="Tahoma"/>
        <w:sz w:val="20"/>
        <w:szCs w:val="20"/>
      </w:rPr>
      <w:t xml:space="preserve">Stránka </w:t>
    </w:r>
    <w:r w:rsidRPr="00EE2E6F">
      <w:rPr>
        <w:rFonts w:ascii="Tahoma" w:hAnsi="Tahoma" w:cs="Tahoma"/>
        <w:b/>
        <w:bCs/>
        <w:sz w:val="20"/>
        <w:szCs w:val="20"/>
      </w:rPr>
      <w:fldChar w:fldCharType="begin"/>
    </w:r>
    <w:r w:rsidRPr="00EE2E6F">
      <w:rPr>
        <w:rFonts w:ascii="Tahoma" w:hAnsi="Tahoma" w:cs="Tahoma"/>
        <w:b/>
        <w:bCs/>
        <w:sz w:val="20"/>
        <w:szCs w:val="20"/>
      </w:rPr>
      <w:instrText>PAGE</w:instrText>
    </w:r>
    <w:r w:rsidRPr="00EE2E6F">
      <w:rPr>
        <w:rFonts w:ascii="Tahoma" w:hAnsi="Tahoma" w:cs="Tahoma"/>
        <w:b/>
        <w:bCs/>
        <w:sz w:val="20"/>
        <w:szCs w:val="20"/>
      </w:rPr>
      <w:fldChar w:fldCharType="separate"/>
    </w:r>
    <w:r>
      <w:rPr>
        <w:rFonts w:ascii="Tahoma" w:hAnsi="Tahoma" w:cs="Tahoma"/>
        <w:b/>
        <w:bCs/>
        <w:noProof/>
        <w:sz w:val="20"/>
        <w:szCs w:val="20"/>
      </w:rPr>
      <w:t>1</w:t>
    </w:r>
    <w:r w:rsidRPr="00EE2E6F">
      <w:rPr>
        <w:rFonts w:ascii="Tahoma" w:hAnsi="Tahoma" w:cs="Tahoma"/>
        <w:b/>
        <w:bCs/>
        <w:sz w:val="20"/>
        <w:szCs w:val="20"/>
      </w:rPr>
      <w:fldChar w:fldCharType="end"/>
    </w:r>
    <w:r w:rsidRPr="00EE2E6F">
      <w:rPr>
        <w:rFonts w:ascii="Tahoma" w:hAnsi="Tahoma" w:cs="Tahoma"/>
        <w:sz w:val="20"/>
        <w:szCs w:val="20"/>
      </w:rPr>
      <w:t xml:space="preserve"> z </w:t>
    </w:r>
    <w:r w:rsidRPr="00EE2E6F">
      <w:rPr>
        <w:rFonts w:ascii="Tahoma" w:hAnsi="Tahoma" w:cs="Tahoma"/>
        <w:b/>
        <w:bCs/>
        <w:sz w:val="20"/>
        <w:szCs w:val="20"/>
      </w:rPr>
      <w:fldChar w:fldCharType="begin"/>
    </w:r>
    <w:r w:rsidRPr="00EE2E6F">
      <w:rPr>
        <w:rFonts w:ascii="Tahoma" w:hAnsi="Tahoma" w:cs="Tahoma"/>
        <w:b/>
        <w:bCs/>
        <w:sz w:val="20"/>
        <w:szCs w:val="20"/>
      </w:rPr>
      <w:instrText>NUMPAGES</w:instrText>
    </w:r>
    <w:r w:rsidRPr="00EE2E6F">
      <w:rPr>
        <w:rFonts w:ascii="Tahoma" w:hAnsi="Tahoma" w:cs="Tahoma"/>
        <w:b/>
        <w:bCs/>
        <w:sz w:val="20"/>
        <w:szCs w:val="20"/>
      </w:rPr>
      <w:fldChar w:fldCharType="separate"/>
    </w:r>
    <w:r>
      <w:rPr>
        <w:rFonts w:ascii="Tahoma" w:hAnsi="Tahoma" w:cs="Tahoma"/>
        <w:b/>
        <w:bCs/>
        <w:noProof/>
        <w:sz w:val="20"/>
        <w:szCs w:val="20"/>
      </w:rPr>
      <w:t>2</w:t>
    </w:r>
    <w:r w:rsidRPr="00EE2E6F">
      <w:rPr>
        <w:rFonts w:ascii="Tahoma" w:hAnsi="Tahoma" w:cs="Tahoma"/>
        <w:b/>
        <w:bCs/>
        <w:sz w:val="20"/>
        <w:szCs w:val="20"/>
      </w:rPr>
      <w:fldChar w:fldCharType="end"/>
    </w:r>
  </w:p>
  <w:p w14:paraId="60309923" w14:textId="77777777" w:rsidR="00EE2E6F" w:rsidRDefault="00BA70C0">
    <w:pPr>
      <w:pStyle w:val="Zpat"/>
    </w:pPr>
  </w:p>
  <w:p w14:paraId="436FC442" w14:textId="77777777" w:rsidR="00EE2E6F" w:rsidRPr="004B5142" w:rsidRDefault="00BA70C0">
    <w:pPr>
      <w:pStyle w:val="Zpat"/>
      <w:rPr>
        <w:rFonts w:ascii="Tahoma" w:hAnsi="Tahoma" w:cs="Tahoma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DA380" w14:textId="77777777" w:rsidR="00BA70C0" w:rsidRDefault="00BA70C0" w:rsidP="00BA70C0">
      <w:r>
        <w:separator/>
      </w:r>
    </w:p>
  </w:footnote>
  <w:footnote w:type="continuationSeparator" w:id="0">
    <w:p w14:paraId="4ADBD2AD" w14:textId="77777777" w:rsidR="00BA70C0" w:rsidRDefault="00BA70C0" w:rsidP="00BA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478A8" w14:textId="7F13E0EA" w:rsidR="00EE2E6F" w:rsidRDefault="00BA70C0" w:rsidP="00177E3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9949E3" wp14:editId="04C11A20">
          <wp:simplePos x="0" y="0"/>
          <wp:positionH relativeFrom="column">
            <wp:posOffset>-81915</wp:posOffset>
          </wp:positionH>
          <wp:positionV relativeFrom="paragraph">
            <wp:posOffset>-202565</wp:posOffset>
          </wp:positionV>
          <wp:extent cx="5200650" cy="1114425"/>
          <wp:effectExtent l="0" t="0" r="0" b="9525"/>
          <wp:wrapNone/>
          <wp:docPr id="1" name="Obrázek 1" descr="skalice_dopis1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kalice_dopis1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5B427" w14:textId="77777777" w:rsidR="00EE2E6F" w:rsidRDefault="00BA70C0" w:rsidP="003E5E12">
    <w:pPr>
      <w:ind w:left="2977"/>
      <w:rPr>
        <w:rFonts w:ascii="Tahoma" w:hAnsi="Tahoma"/>
        <w:sz w:val="18"/>
        <w:szCs w:val="18"/>
      </w:rPr>
    </w:pPr>
  </w:p>
  <w:p w14:paraId="0B5CFDF5" w14:textId="77777777" w:rsidR="00EE2E6F" w:rsidRDefault="00BA70C0" w:rsidP="003E5E12">
    <w:pPr>
      <w:ind w:left="2977"/>
      <w:rPr>
        <w:rFonts w:ascii="Tahoma" w:hAnsi="Tahoma"/>
        <w:sz w:val="18"/>
        <w:szCs w:val="18"/>
      </w:rPr>
    </w:pPr>
  </w:p>
  <w:p w14:paraId="098765EA" w14:textId="77777777" w:rsidR="00EE2E6F" w:rsidRDefault="00BA70C0" w:rsidP="00A7222C">
    <w:pPr>
      <w:ind w:left="2693" w:firstLine="284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>Odbor investic a správy majetku</w:t>
    </w:r>
  </w:p>
  <w:p w14:paraId="2A5D878B" w14:textId="77777777" w:rsidR="00EE2E6F" w:rsidRPr="00743BD0" w:rsidRDefault="00BA70C0" w:rsidP="003E5E12">
    <w:pPr>
      <w:ind w:left="2977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>t</w:t>
    </w:r>
    <w:r w:rsidRPr="00743BD0">
      <w:rPr>
        <w:rFonts w:ascii="Tahoma" w:hAnsi="Tahoma"/>
        <w:sz w:val="18"/>
        <w:szCs w:val="18"/>
      </w:rPr>
      <w:t>řída T. G. Masaryka 80, 552 03 Česká Skalice</w:t>
    </w:r>
  </w:p>
  <w:p w14:paraId="6125A88D" w14:textId="77777777" w:rsidR="00EE2E6F" w:rsidRPr="00743BD0" w:rsidRDefault="00BA70C0" w:rsidP="003E5E12">
    <w:pPr>
      <w:ind w:left="2977"/>
      <w:rPr>
        <w:rFonts w:ascii="Tahoma" w:hAnsi="Tahoma"/>
        <w:sz w:val="18"/>
        <w:szCs w:val="18"/>
      </w:rPr>
    </w:pPr>
    <w:hyperlink r:id="rId2" w:history="1">
      <w:r w:rsidRPr="00743BD0">
        <w:rPr>
          <w:rStyle w:val="Hypertextovodkaz"/>
          <w:rFonts w:ascii="Tahoma" w:hAnsi="Tahoma"/>
          <w:sz w:val="18"/>
          <w:szCs w:val="18"/>
        </w:rPr>
        <w:t>www.ceskaskalice.cz</w:t>
      </w:r>
    </w:hyperlink>
  </w:p>
  <w:p w14:paraId="7CC006E1" w14:textId="77777777" w:rsidR="00EE2E6F" w:rsidRDefault="00BA70C0" w:rsidP="00177E3A">
    <w:pPr>
      <w:pStyle w:val="Zhlav"/>
    </w:pPr>
  </w:p>
  <w:p w14:paraId="6DD4E7E3" w14:textId="77777777" w:rsidR="00EE2E6F" w:rsidRPr="00177E3A" w:rsidRDefault="00BA70C0" w:rsidP="00177E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02615"/>
    <w:multiLevelType w:val="hybridMultilevel"/>
    <w:tmpl w:val="14266E02"/>
    <w:lvl w:ilvl="0" w:tplc="ECB0A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3F0"/>
    <w:multiLevelType w:val="hybridMultilevel"/>
    <w:tmpl w:val="667C075A"/>
    <w:lvl w:ilvl="0" w:tplc="A68CDA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2AE9"/>
    <w:multiLevelType w:val="hybridMultilevel"/>
    <w:tmpl w:val="27A07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2836"/>
    <w:multiLevelType w:val="hybridMultilevel"/>
    <w:tmpl w:val="CD9EE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C0"/>
    <w:rsid w:val="000627C7"/>
    <w:rsid w:val="00BA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536C3"/>
  <w15:chartTrackingRefBased/>
  <w15:docId w15:val="{2301DD86-519C-4C4A-85E1-6DE87272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70C0"/>
    <w:pPr>
      <w:keepNext/>
      <w:pBdr>
        <w:bottom w:val="double" w:sz="4" w:space="1" w:color="auto"/>
      </w:pBdr>
      <w:autoSpaceDE w:val="0"/>
      <w:autoSpaceDN w:val="0"/>
      <w:adjustRightInd w:val="0"/>
      <w:jc w:val="center"/>
      <w:outlineLvl w:val="1"/>
    </w:pPr>
    <w:rPr>
      <w:rFonts w:ascii="Monotype Corsiva" w:eastAsia="Arial Unicode MS" w:hAnsi="Monotype Corsiva" w:cs="Arial Unicode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A70C0"/>
    <w:rPr>
      <w:rFonts w:ascii="Monotype Corsiva" w:eastAsia="Arial Unicode MS" w:hAnsi="Monotype Corsiva" w:cs="Arial Unicode MS"/>
      <w:sz w:val="28"/>
      <w:szCs w:val="24"/>
      <w:lang w:eastAsia="cs-CZ"/>
    </w:rPr>
  </w:style>
  <w:style w:type="paragraph" w:styleId="Zhlav">
    <w:name w:val="header"/>
    <w:basedOn w:val="Normln"/>
    <w:link w:val="ZhlavChar"/>
    <w:rsid w:val="00BA7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70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A7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0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A70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A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skal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Horáková</dc:creator>
  <cp:keywords/>
  <dc:description/>
  <cp:lastModifiedBy>Ing. Jana Horáková</cp:lastModifiedBy>
  <cp:revision>1</cp:revision>
  <dcterms:created xsi:type="dcterms:W3CDTF">2020-10-01T15:08:00Z</dcterms:created>
  <dcterms:modified xsi:type="dcterms:W3CDTF">2020-10-01T15:11:00Z</dcterms:modified>
</cp:coreProperties>
</file>